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6C" w:rsidRPr="004611FE" w:rsidRDefault="0046036C" w:rsidP="0046036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4611FE">
        <w:rPr>
          <w:rFonts w:ascii="Times New Roman" w:hAnsi="Times New Roman" w:cs="Times New Roman"/>
          <w:i/>
          <w:lang w:eastAsia="ar-SA"/>
        </w:rPr>
        <w:t>Приложение к образовательной программе СОО</w:t>
      </w:r>
    </w:p>
    <w:p w:rsidR="001B1049" w:rsidRDefault="001B1049" w:rsidP="004D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06" w:rsidRPr="001B1049" w:rsidRDefault="008C0806" w:rsidP="004D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49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8C0806" w:rsidRPr="001B1049" w:rsidRDefault="008C0806" w:rsidP="004D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4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B1049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1B1049">
        <w:rPr>
          <w:rFonts w:ascii="Times New Roman" w:hAnsi="Times New Roman" w:cs="Times New Roman"/>
          <w:b/>
          <w:sz w:val="24"/>
          <w:szCs w:val="24"/>
        </w:rPr>
        <w:t>»</w:t>
      </w:r>
    </w:p>
    <w:p w:rsidR="008C0806" w:rsidRDefault="008C0806" w:rsidP="004D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49">
        <w:rPr>
          <w:rFonts w:ascii="Times New Roman" w:hAnsi="Times New Roman" w:cs="Times New Roman"/>
          <w:b/>
          <w:sz w:val="24"/>
          <w:szCs w:val="24"/>
        </w:rPr>
        <w:t>для 10-11 классов</w:t>
      </w:r>
    </w:p>
    <w:p w:rsidR="001B1049" w:rsidRPr="001B1049" w:rsidRDefault="001B1049" w:rsidP="004D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BC" w:rsidRPr="004B4C90" w:rsidRDefault="00861CE1" w:rsidP="004B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C90">
        <w:rPr>
          <w:rFonts w:ascii="Times New Roman" w:hAnsi="Times New Roman" w:cs="Times New Roman"/>
          <w:b/>
          <w:sz w:val="24"/>
          <w:szCs w:val="24"/>
        </w:rPr>
        <w:t>1.</w:t>
      </w:r>
      <w:r w:rsidR="009148BC" w:rsidRPr="004B4C9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1B1049" w:rsidRPr="00A7223C" w:rsidRDefault="001B1049" w:rsidP="001B10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A722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1B1049" w:rsidRPr="00A7223C" w:rsidRDefault="001B1049" w:rsidP="001B104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722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1B1049" w:rsidRPr="005F7987" w:rsidRDefault="001B1049" w:rsidP="001B1049">
      <w:pPr>
        <w:pStyle w:val="a"/>
        <w:spacing w:line="240" w:lineRule="auto"/>
        <w:rPr>
          <w:sz w:val="24"/>
          <w:szCs w:val="24"/>
        </w:rPr>
      </w:pPr>
      <w:r w:rsidRPr="005F7987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1B1049" w:rsidRPr="005F7987" w:rsidRDefault="001B1049" w:rsidP="001B1049">
      <w:pPr>
        <w:pStyle w:val="a"/>
        <w:spacing w:line="240" w:lineRule="auto"/>
        <w:rPr>
          <w:sz w:val="24"/>
          <w:szCs w:val="24"/>
        </w:rPr>
      </w:pPr>
      <w:r w:rsidRPr="005F7987">
        <w:rPr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1B1049" w:rsidRPr="005F7987" w:rsidRDefault="001B1049" w:rsidP="001B1049">
      <w:pPr>
        <w:pStyle w:val="a"/>
        <w:spacing w:line="240" w:lineRule="auto"/>
        <w:rPr>
          <w:sz w:val="24"/>
          <w:szCs w:val="24"/>
        </w:rPr>
      </w:pPr>
      <w:r w:rsidRPr="005F7987">
        <w:rPr>
          <w:sz w:val="24"/>
          <w:szCs w:val="24"/>
        </w:rPr>
        <w:t>об истории науки;</w:t>
      </w:r>
    </w:p>
    <w:p w:rsidR="001B1049" w:rsidRPr="005F7987" w:rsidRDefault="001B1049" w:rsidP="001B1049">
      <w:pPr>
        <w:pStyle w:val="a"/>
        <w:spacing w:line="240" w:lineRule="auto"/>
        <w:rPr>
          <w:sz w:val="24"/>
          <w:szCs w:val="24"/>
        </w:rPr>
      </w:pPr>
      <w:r w:rsidRPr="005F7987">
        <w:rPr>
          <w:sz w:val="24"/>
          <w:szCs w:val="24"/>
        </w:rPr>
        <w:t>о новейших разработках в области науки и технологий;</w:t>
      </w:r>
    </w:p>
    <w:p w:rsidR="001B1049" w:rsidRPr="005F7987" w:rsidRDefault="001B1049" w:rsidP="001B1049">
      <w:pPr>
        <w:pStyle w:val="a"/>
        <w:spacing w:line="240" w:lineRule="auto"/>
        <w:jc w:val="left"/>
        <w:rPr>
          <w:sz w:val="24"/>
          <w:szCs w:val="24"/>
        </w:rPr>
      </w:pPr>
      <w:r w:rsidRPr="005F7987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1B1049" w:rsidRPr="005F7987" w:rsidRDefault="001B1049" w:rsidP="001B1049">
      <w:pPr>
        <w:pStyle w:val="a"/>
        <w:spacing w:line="240" w:lineRule="auto"/>
        <w:jc w:val="left"/>
        <w:rPr>
          <w:sz w:val="24"/>
          <w:szCs w:val="24"/>
        </w:rPr>
      </w:pPr>
      <w:r w:rsidRPr="005F7987">
        <w:rPr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5F7987">
        <w:rPr>
          <w:sz w:val="24"/>
          <w:szCs w:val="24"/>
        </w:rPr>
        <w:t>краудфандинговые</w:t>
      </w:r>
      <w:proofErr w:type="spellEnd"/>
      <w:r w:rsidRPr="005F7987">
        <w:rPr>
          <w:sz w:val="24"/>
          <w:szCs w:val="24"/>
        </w:rPr>
        <w:t xml:space="preserve"> структуры и др.);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решать задачи, находящиеся на стыке нескольких учебных дисциплин;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использовать основной алгоритм исследования при решении своих учебно-познавательных задач;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использовать элементы математического моделирования при решении исследовательских задач;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научатся:–</w:t>
      </w:r>
      <w:r w:rsidRPr="00EC7BBE">
        <w:rPr>
          <w:rFonts w:ascii="Times New Roman" w:hAnsi="Times New Roman" w:cs="Times New Roman"/>
          <w:sz w:val="24"/>
          <w:szCs w:val="24"/>
        </w:rPr>
        <w:tab/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и нематериальные (такие, как время), необходимые для достижения поставленной цели;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человека;–</w:t>
      </w:r>
      <w:r w:rsidRPr="00EC7BBE">
        <w:rPr>
          <w:rFonts w:ascii="Times New Roman" w:hAnsi="Times New Roman" w:cs="Times New Roman"/>
          <w:sz w:val="24"/>
          <w:szCs w:val="24"/>
        </w:rPr>
        <w:tab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1B1049" w:rsidRPr="00EC7BBE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1B1049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B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C7BBE">
        <w:rPr>
          <w:rFonts w:ascii="Times New Roman" w:hAnsi="Times New Roman" w:cs="Times New Roman"/>
          <w:sz w:val="24"/>
          <w:szCs w:val="24"/>
        </w:rPr>
        <w:tab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B1049" w:rsidRDefault="001B1049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BC" w:rsidRPr="004B4C90" w:rsidRDefault="00861CE1" w:rsidP="004B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C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48BC" w:rsidRPr="004B4C9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proofErr w:type="gramStart"/>
      <w:r w:rsidR="009148BC" w:rsidRPr="004B4C90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9148BC" w:rsidRPr="004B4C90">
        <w:rPr>
          <w:rFonts w:ascii="Times New Roman" w:hAnsi="Times New Roman" w:cs="Times New Roman"/>
          <w:b/>
          <w:sz w:val="24"/>
          <w:szCs w:val="24"/>
        </w:rPr>
        <w:t>»</w:t>
      </w:r>
    </w:p>
    <w:p w:rsidR="009148BC" w:rsidRPr="004B4C90" w:rsidRDefault="009148BC" w:rsidP="001B1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9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148BC" w:rsidRPr="001962A7" w:rsidRDefault="009148BC" w:rsidP="004B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A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Понятие «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>», проектная деятельность, проектная культура.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 xml:space="preserve">Типология проектов: волонтерские, социальной направленности, бизнес- планы, проекты 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>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148BC" w:rsidRPr="001962A7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A7">
        <w:rPr>
          <w:rFonts w:ascii="Times New Roman" w:hAnsi="Times New Roman" w:cs="Times New Roman"/>
          <w:b/>
          <w:sz w:val="24"/>
          <w:szCs w:val="24"/>
        </w:rPr>
        <w:t>Инициализация проекта</w:t>
      </w:r>
      <w:r w:rsidR="00201247" w:rsidRPr="001962A7">
        <w:rPr>
          <w:rFonts w:ascii="Times New Roman" w:hAnsi="Times New Roman" w:cs="Times New Roman"/>
          <w:b/>
          <w:sz w:val="24"/>
          <w:szCs w:val="24"/>
        </w:rPr>
        <w:t>.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Инициализация проекта, курсовой работы, исследования. Конструирование темы и</w:t>
      </w:r>
      <w:r w:rsidR="004B4C90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проблемы проекта, курсовой работы. Проектный замысел. Критерии без отметочной</w:t>
      </w:r>
      <w:r w:rsidR="004B4C90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самооценки и оценки продуктов проекта. Критерии оценки курсовой и исследовательской</w:t>
      </w:r>
      <w:r w:rsidR="004B4C90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работы. Презентация и защита замыслов проектов, курсовых и исследовательских работ.</w:t>
      </w:r>
    </w:p>
    <w:p w:rsidR="00201247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Методические рекомендации по написанию и оформлению курсовых работ,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проектов, исследовательских работ.</w:t>
      </w:r>
      <w:r w:rsidR="004B4C90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Структура проекта, курсовых и исследовательских работ.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Методы исследования: методы эмпириче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ского исследования (наблюдение, </w:t>
      </w:r>
      <w:r w:rsidRPr="004B4C90">
        <w:rPr>
          <w:rFonts w:ascii="Times New Roman" w:hAnsi="Times New Roman" w:cs="Times New Roman"/>
          <w:sz w:val="24"/>
          <w:szCs w:val="24"/>
        </w:rPr>
        <w:t>сравнение, измерение, эксперимент); методы, использу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емые как на эмпирическом, так и </w:t>
      </w:r>
      <w:r w:rsidRPr="004B4C90">
        <w:rPr>
          <w:rFonts w:ascii="Times New Roman" w:hAnsi="Times New Roman" w:cs="Times New Roman"/>
          <w:sz w:val="24"/>
          <w:szCs w:val="24"/>
        </w:rPr>
        <w:t xml:space="preserve">на теоретическом уровне исследования (абстрагирование, анализ и 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синтез, индукция и </w:t>
      </w:r>
      <w:r w:rsidRPr="004B4C90">
        <w:rPr>
          <w:rFonts w:ascii="Times New Roman" w:hAnsi="Times New Roman" w:cs="Times New Roman"/>
          <w:sz w:val="24"/>
          <w:szCs w:val="24"/>
        </w:rPr>
        <w:t>дедукция, моделирование и др.); методы теоретическо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го исследования (восхождение от </w:t>
      </w:r>
      <w:r w:rsidRPr="004B4C90">
        <w:rPr>
          <w:rFonts w:ascii="Times New Roman" w:hAnsi="Times New Roman" w:cs="Times New Roman"/>
          <w:sz w:val="24"/>
          <w:szCs w:val="24"/>
        </w:rPr>
        <w:t>абстрактного к конкретному и др.).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 xml:space="preserve"> Рассмотрение текста с точки зрения его структуры.</w:t>
      </w:r>
      <w:r w:rsidR="004B4C90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Виды переработки чужого текста. Понятия: конспект, тезисы, реферат, аннотация,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рецензия.</w:t>
      </w:r>
      <w:r w:rsidR="004B4C90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Логика действий и последовательность шагов п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ри планировании </w:t>
      </w:r>
      <w:proofErr w:type="gramStart"/>
      <w:r w:rsidR="00201247" w:rsidRPr="004B4C9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4B4C90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Картирование личностно - ресурсной кар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ты. Базовые процессы разработки </w:t>
      </w:r>
      <w:r w:rsidRPr="004B4C90">
        <w:rPr>
          <w:rFonts w:ascii="Times New Roman" w:hAnsi="Times New Roman" w:cs="Times New Roman"/>
          <w:sz w:val="24"/>
          <w:szCs w:val="24"/>
        </w:rPr>
        <w:t>проекта и работы, выполняемые в рамках этих процессов. Расчет календарного график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а </w:t>
      </w:r>
      <w:r w:rsidRPr="004B4C90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исследовании, проекте, курсовых </w:t>
      </w:r>
      <w:r w:rsidRPr="004B4C90">
        <w:rPr>
          <w:rFonts w:ascii="Times New Roman" w:hAnsi="Times New Roman" w:cs="Times New Roman"/>
          <w:sz w:val="24"/>
          <w:szCs w:val="24"/>
        </w:rPr>
        <w:t xml:space="preserve">работах. </w:t>
      </w:r>
      <w:r w:rsidRPr="001962A7">
        <w:rPr>
          <w:rFonts w:ascii="Times New Roman" w:hAnsi="Times New Roman" w:cs="Times New Roman"/>
          <w:b/>
          <w:sz w:val="24"/>
          <w:szCs w:val="24"/>
        </w:rPr>
        <w:t xml:space="preserve">Научные документы и издания. </w:t>
      </w:r>
      <w:r w:rsidRPr="004B4C90">
        <w:rPr>
          <w:rFonts w:ascii="Times New Roman" w:hAnsi="Times New Roman" w:cs="Times New Roman"/>
          <w:sz w:val="24"/>
          <w:szCs w:val="24"/>
        </w:rPr>
        <w:t>Организация работы с научной литературой.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 xml:space="preserve">Знакомство с каталогами. Энциклопедии, специализированные словари, </w:t>
      </w:r>
      <w:proofErr w:type="spellStart"/>
      <w:r w:rsidRPr="004B4C90">
        <w:rPr>
          <w:rFonts w:ascii="Times New Roman" w:hAnsi="Times New Roman" w:cs="Times New Roman"/>
          <w:sz w:val="24"/>
          <w:szCs w:val="24"/>
        </w:rPr>
        <w:t>справочники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>иблиографические</w:t>
      </w:r>
      <w:proofErr w:type="spellEnd"/>
      <w:r w:rsidRPr="004B4C90">
        <w:rPr>
          <w:rFonts w:ascii="Times New Roman" w:hAnsi="Times New Roman" w:cs="Times New Roman"/>
          <w:sz w:val="24"/>
          <w:szCs w:val="24"/>
        </w:rPr>
        <w:t xml:space="preserve"> издания, периодическая печать 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и др. Методика работы  музеях, </w:t>
      </w:r>
      <w:r w:rsidRPr="004B4C90">
        <w:rPr>
          <w:rFonts w:ascii="Times New Roman" w:hAnsi="Times New Roman" w:cs="Times New Roman"/>
          <w:sz w:val="24"/>
          <w:szCs w:val="24"/>
        </w:rPr>
        <w:t>архивах.</w:t>
      </w:r>
    </w:p>
    <w:p w:rsidR="00682DCF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исследовании, проектнойдеятельности, курсовых 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работ. Работа в сети Интернет.</w:t>
      </w:r>
    </w:p>
    <w:p w:rsidR="00682DCF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 xml:space="preserve">Способы и формы представления данных. Компьютерная обработка данныхисследования. </w:t>
      </w:r>
    </w:p>
    <w:p w:rsidR="00201247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 xml:space="preserve">Библиография, справочная литература, каталоги. Оформление </w:t>
      </w:r>
      <w:proofErr w:type="spellStart"/>
      <w:r w:rsidRPr="004B4C90">
        <w:rPr>
          <w:rFonts w:ascii="Times New Roman" w:hAnsi="Times New Roman" w:cs="Times New Roman"/>
          <w:sz w:val="24"/>
          <w:szCs w:val="24"/>
        </w:rPr>
        <w:t>таблиц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>исунков</w:t>
      </w:r>
      <w:proofErr w:type="spellEnd"/>
      <w:r w:rsidRPr="004B4C90">
        <w:rPr>
          <w:rFonts w:ascii="Times New Roman" w:hAnsi="Times New Roman" w:cs="Times New Roman"/>
          <w:sz w:val="24"/>
          <w:szCs w:val="24"/>
        </w:rPr>
        <w:t xml:space="preserve"> и иллюстрированных плакатов, ссылок, сносок, списка литературы. Сбор исистематизация 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материалов</w:t>
      </w:r>
      <w:r w:rsidR="00201247" w:rsidRPr="004B4C90">
        <w:rPr>
          <w:rFonts w:ascii="Times New Roman" w:hAnsi="Times New Roman" w:cs="Times New Roman"/>
          <w:sz w:val="24"/>
          <w:szCs w:val="24"/>
        </w:rPr>
        <w:t>.</w:t>
      </w:r>
    </w:p>
    <w:p w:rsidR="009148BC" w:rsidRPr="001962A7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A7">
        <w:rPr>
          <w:rFonts w:ascii="Times New Roman" w:hAnsi="Times New Roman" w:cs="Times New Roman"/>
          <w:b/>
          <w:sz w:val="24"/>
          <w:szCs w:val="24"/>
        </w:rPr>
        <w:t>Оформление промежуточных результатов проектной деятельности</w:t>
      </w:r>
      <w:r w:rsidR="00201247" w:rsidRPr="001962A7">
        <w:rPr>
          <w:rFonts w:ascii="Times New Roman" w:hAnsi="Times New Roman" w:cs="Times New Roman"/>
          <w:b/>
          <w:sz w:val="24"/>
          <w:szCs w:val="24"/>
        </w:rPr>
        <w:t>.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Эскизы и модели, макеты проектов, оформлением курсовых работ.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Коммуникативные барьеры при публичной защите результатов проекта, курсовых работ.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Главные предпосылки успеха публичного выступления.</w:t>
      </w:r>
    </w:p>
    <w:p w:rsidR="009148BC" w:rsidRPr="004B4C90" w:rsidRDefault="009148BC" w:rsidP="00F70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9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148BC" w:rsidRPr="00327248" w:rsidRDefault="009148BC" w:rsidP="004B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248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01247" w:rsidRPr="00327248">
        <w:rPr>
          <w:rFonts w:ascii="Times New Roman" w:hAnsi="Times New Roman" w:cs="Times New Roman"/>
          <w:b/>
          <w:sz w:val="24"/>
          <w:szCs w:val="24"/>
        </w:rPr>
        <w:t>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Понятие «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>», проектная деятельность, проектная культура.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Анализ итогов проектов 10 класса. Анализ достижений и недостатков. Корректировка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проекта с учетом рекомендаций. Планирование деятельности по проекту на 11 класс</w:t>
      </w:r>
      <w:r w:rsidR="001962A7">
        <w:rPr>
          <w:rFonts w:ascii="Times New Roman" w:hAnsi="Times New Roman" w:cs="Times New Roman"/>
          <w:sz w:val="24"/>
          <w:szCs w:val="24"/>
        </w:rPr>
        <w:t>.</w:t>
      </w:r>
    </w:p>
    <w:p w:rsidR="009148BC" w:rsidRPr="00FE192A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2A">
        <w:rPr>
          <w:rFonts w:ascii="Times New Roman" w:hAnsi="Times New Roman" w:cs="Times New Roman"/>
          <w:b/>
          <w:sz w:val="24"/>
          <w:szCs w:val="24"/>
        </w:rPr>
        <w:t>Управление оформлением и завершением проектов</w:t>
      </w:r>
      <w:r w:rsidR="00201247" w:rsidRPr="00FE192A">
        <w:rPr>
          <w:rFonts w:ascii="Times New Roman" w:hAnsi="Times New Roman" w:cs="Times New Roman"/>
          <w:b/>
          <w:sz w:val="24"/>
          <w:szCs w:val="24"/>
        </w:rPr>
        <w:t>.</w:t>
      </w:r>
    </w:p>
    <w:p w:rsidR="00682DCF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исследовании и проектнойдеятельности. Работа 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сети Интернет. Способы и формы представления данных.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Компьютерная обработка данных исследования. Библиография, справочная литература,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каталоги. Оформление таблиц, рисунков и иллюстрированных плакатов, ссылок, сносок,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списка литературы. Сбор и систематизация материалов по проектной работе. Основные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процессы исполнения, контроля и завершения проекта, курсовых работ. Мониторинг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выполняемых работ и методы контроля исполнения. Критерии контроля. Управление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завершением проекта. Корректирование критериев оценки продуктов проекта и защиты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проекта. Архив проекта. Составление архива проекта: электронный вариант.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lastRenderedPageBreak/>
        <w:t>Коммуникативные барьеры при публичной защите результатов проекта. Главные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предпосылки успеха публичного выступления. Навыки монологической речи.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Аргументирующая речь. Умение отвечать на незапланированные вопросы. Публичное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выступление на трибуне и личность. Подготовка авторского доклада.</w:t>
      </w:r>
    </w:p>
    <w:p w:rsidR="009148BC" w:rsidRPr="00327248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48">
        <w:rPr>
          <w:rFonts w:ascii="Times New Roman" w:hAnsi="Times New Roman" w:cs="Times New Roman"/>
          <w:b/>
          <w:sz w:val="24"/>
          <w:szCs w:val="24"/>
        </w:rPr>
        <w:t>Защита результатов проектной деятельности</w:t>
      </w:r>
      <w:r w:rsidR="00201247" w:rsidRPr="00327248">
        <w:rPr>
          <w:rFonts w:ascii="Times New Roman" w:hAnsi="Times New Roman" w:cs="Times New Roman"/>
          <w:b/>
          <w:sz w:val="24"/>
          <w:szCs w:val="24"/>
        </w:rPr>
        <w:t>.</w:t>
      </w:r>
    </w:p>
    <w:p w:rsidR="00201247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Публичная защита результатов проектной де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ятельности. Рефлексия проектной </w:t>
      </w:r>
      <w:r w:rsidRPr="004B4C90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201247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Индивидуальный прогресс в комп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етенциях. Экспертиза действий и </w:t>
      </w:r>
      <w:r w:rsidRPr="004B4C90">
        <w:rPr>
          <w:rFonts w:ascii="Times New Roman" w:hAnsi="Times New Roman" w:cs="Times New Roman"/>
          <w:sz w:val="24"/>
          <w:szCs w:val="24"/>
        </w:rPr>
        <w:t xml:space="preserve">движения в проекте. 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Индивидуальный прогресс. Станда</w:t>
      </w:r>
      <w:r w:rsidR="00201247" w:rsidRPr="004B4C90">
        <w:rPr>
          <w:rFonts w:ascii="Times New Roman" w:hAnsi="Times New Roman" w:cs="Times New Roman"/>
          <w:sz w:val="24"/>
          <w:szCs w:val="24"/>
        </w:rPr>
        <w:t xml:space="preserve">ртизация и сертификация. Защита </w:t>
      </w:r>
      <w:r w:rsidRPr="004B4C90">
        <w:rPr>
          <w:rFonts w:ascii="Times New Roman" w:hAnsi="Times New Roman" w:cs="Times New Roman"/>
          <w:sz w:val="24"/>
          <w:szCs w:val="24"/>
        </w:rPr>
        <w:t>интересов проектантов.</w:t>
      </w:r>
    </w:p>
    <w:p w:rsidR="009148BC" w:rsidRPr="00FE192A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2A">
        <w:rPr>
          <w:rFonts w:ascii="Times New Roman" w:hAnsi="Times New Roman" w:cs="Times New Roman"/>
          <w:b/>
          <w:sz w:val="24"/>
          <w:szCs w:val="24"/>
        </w:rPr>
        <w:t>Рефлексия проектной деятельности</w:t>
      </w:r>
      <w:r w:rsidR="00201247" w:rsidRPr="00FE192A">
        <w:rPr>
          <w:rFonts w:ascii="Times New Roman" w:hAnsi="Times New Roman" w:cs="Times New Roman"/>
          <w:b/>
          <w:sz w:val="24"/>
          <w:szCs w:val="24"/>
        </w:rPr>
        <w:t>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Экспертиза действий и движения в проекте. Индивидуальный прогресс. Дальнейшее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планирование осуществления проектов. Основные положения Государственной системы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стандартизации Российской Федерац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B4C90">
        <w:rPr>
          <w:rFonts w:ascii="Times New Roman" w:hAnsi="Times New Roman" w:cs="Times New Roman"/>
          <w:sz w:val="24"/>
          <w:szCs w:val="24"/>
        </w:rPr>
        <w:t xml:space="preserve"> правовые основы, установленные законами</w:t>
      </w:r>
      <w:r w:rsidR="001962A7">
        <w:rPr>
          <w:rFonts w:ascii="Times New Roman" w:hAnsi="Times New Roman" w:cs="Times New Roman"/>
          <w:sz w:val="24"/>
          <w:szCs w:val="24"/>
        </w:rPr>
        <w:t xml:space="preserve"> </w:t>
      </w:r>
      <w:r w:rsidRPr="004B4C90">
        <w:rPr>
          <w:rFonts w:ascii="Times New Roman" w:hAnsi="Times New Roman" w:cs="Times New Roman"/>
          <w:sz w:val="24"/>
          <w:szCs w:val="24"/>
        </w:rPr>
        <w:t>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Патентное право в России.</w:t>
      </w:r>
    </w:p>
    <w:p w:rsidR="009148BC" w:rsidRPr="001B1049" w:rsidRDefault="009148BC" w:rsidP="001B1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49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 xml:space="preserve">1. Работа с положением об </w:t>
      </w:r>
      <w:proofErr w:type="gramStart"/>
      <w:r w:rsidRPr="004B4C90">
        <w:rPr>
          <w:rFonts w:ascii="Times New Roman" w:hAnsi="Times New Roman" w:cs="Times New Roman"/>
          <w:sz w:val="24"/>
          <w:szCs w:val="24"/>
        </w:rPr>
        <w:t>индиви</w:t>
      </w:r>
      <w:r w:rsidR="00181C7B" w:rsidRPr="004B4C90">
        <w:rPr>
          <w:rFonts w:ascii="Times New Roman" w:hAnsi="Times New Roman" w:cs="Times New Roman"/>
          <w:sz w:val="24"/>
          <w:szCs w:val="24"/>
        </w:rPr>
        <w:t>дуальном проекте</w:t>
      </w:r>
      <w:proofErr w:type="gramEnd"/>
      <w:r w:rsidR="00181C7B" w:rsidRPr="004B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2. Формулировка темы и проблемы проекта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3. Методика «Зеркало проекта»</w:t>
      </w:r>
    </w:p>
    <w:p w:rsidR="009148BC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4. Заполнение технологической карты «</w:t>
      </w:r>
      <w:proofErr w:type="spellStart"/>
      <w:r w:rsidRPr="004B4C90">
        <w:rPr>
          <w:rFonts w:ascii="Times New Roman" w:hAnsi="Times New Roman" w:cs="Times New Roman"/>
          <w:sz w:val="24"/>
          <w:szCs w:val="24"/>
        </w:rPr>
        <w:t>Драфт</w:t>
      </w:r>
      <w:proofErr w:type="spellEnd"/>
      <w:r w:rsidRPr="004B4C90">
        <w:rPr>
          <w:rFonts w:ascii="Times New Roman" w:hAnsi="Times New Roman" w:cs="Times New Roman"/>
          <w:sz w:val="24"/>
          <w:szCs w:val="24"/>
        </w:rPr>
        <w:t xml:space="preserve"> проекта»</w:t>
      </w:r>
    </w:p>
    <w:p w:rsidR="006013BE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5. Технологическая карта реализации проекта</w:t>
      </w:r>
    </w:p>
    <w:p w:rsidR="006013BE" w:rsidRPr="004B4C90" w:rsidRDefault="009148BC" w:rsidP="001B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0">
        <w:rPr>
          <w:rFonts w:ascii="Times New Roman" w:hAnsi="Times New Roman" w:cs="Times New Roman"/>
          <w:sz w:val="24"/>
          <w:szCs w:val="24"/>
        </w:rPr>
        <w:t>6. Расчет календарного графика проектной деятельности</w:t>
      </w:r>
    </w:p>
    <w:p w:rsidR="001962A7" w:rsidRDefault="00BA77D0" w:rsidP="004B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C90">
        <w:rPr>
          <w:rFonts w:ascii="Times New Roman" w:hAnsi="Times New Roman" w:cs="Times New Roman"/>
          <w:b/>
          <w:sz w:val="24"/>
          <w:szCs w:val="24"/>
        </w:rPr>
        <w:t>Т</w:t>
      </w:r>
      <w:r w:rsidRPr="001962A7">
        <w:rPr>
          <w:rFonts w:ascii="Times New Roman" w:hAnsi="Times New Roman" w:cs="Times New Roman"/>
          <w:b/>
          <w:sz w:val="24"/>
          <w:szCs w:val="24"/>
        </w:rPr>
        <w:t>ематическое планирование   учебного</w:t>
      </w:r>
      <w:r w:rsidR="009148BC" w:rsidRPr="001962A7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1962A7">
        <w:rPr>
          <w:rFonts w:ascii="Times New Roman" w:hAnsi="Times New Roman" w:cs="Times New Roman"/>
          <w:b/>
          <w:sz w:val="24"/>
          <w:szCs w:val="24"/>
        </w:rPr>
        <w:t>а</w:t>
      </w:r>
      <w:r w:rsidR="009148BC" w:rsidRPr="001962A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9148BC" w:rsidRPr="001962A7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9148BC" w:rsidRPr="001962A7">
        <w:rPr>
          <w:rFonts w:ascii="Times New Roman" w:hAnsi="Times New Roman" w:cs="Times New Roman"/>
          <w:b/>
          <w:sz w:val="24"/>
          <w:szCs w:val="24"/>
        </w:rPr>
        <w:t>»</w:t>
      </w:r>
    </w:p>
    <w:p w:rsidR="00FA541F" w:rsidRPr="004B4C90" w:rsidRDefault="00FA541F" w:rsidP="001B1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2A7">
        <w:rPr>
          <w:rFonts w:ascii="Times New Roman" w:hAnsi="Times New Roman" w:cs="Times New Roman"/>
          <w:b/>
          <w:sz w:val="24"/>
          <w:szCs w:val="24"/>
        </w:rPr>
        <w:t>Класс 10</w:t>
      </w:r>
    </w:p>
    <w:tbl>
      <w:tblPr>
        <w:tblStyle w:val="a5"/>
        <w:tblW w:w="10168" w:type="dxa"/>
        <w:tblInd w:w="-172" w:type="dxa"/>
        <w:tblLook w:val="04A0"/>
      </w:tblPr>
      <w:tblGrid>
        <w:gridCol w:w="854"/>
        <w:gridCol w:w="7648"/>
        <w:gridCol w:w="850"/>
        <w:gridCol w:w="816"/>
      </w:tblGrid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96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62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6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8" w:type="dxa"/>
          </w:tcPr>
          <w:p w:rsidR="00BA77D0" w:rsidRPr="001962A7" w:rsidRDefault="00BA77D0" w:rsidP="00181C7B">
            <w:pPr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и тем     </w:t>
            </w:r>
          </w:p>
        </w:tc>
        <w:tc>
          <w:tcPr>
            <w:tcW w:w="850" w:type="dxa"/>
          </w:tcPr>
          <w:p w:rsidR="00BA77D0" w:rsidRPr="001962A7" w:rsidRDefault="00BA77D0" w:rsidP="00CC54F6">
            <w:pPr>
              <w:rPr>
                <w:rFonts w:ascii="Times New Roman" w:hAnsi="Times New Roman" w:cs="Times New Roman"/>
                <w:b/>
              </w:rPr>
            </w:pPr>
            <w:r w:rsidRPr="001962A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16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</w:rPr>
            </w:pPr>
            <w:r w:rsidRPr="001962A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A7">
              <w:rPr>
                <w:rFonts w:ascii="Times New Roman" w:hAnsi="Times New Roman" w:cs="Times New Roman"/>
                <w:b/>
              </w:rPr>
              <w:t>Введение – 12 ч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8" w:type="dxa"/>
          </w:tcPr>
          <w:p w:rsidR="00181C7B" w:rsidRPr="001962A7" w:rsidRDefault="00BA77D0" w:rsidP="005176C1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Индивидуальный учебный проект как одна из форм организации учебного</w:t>
            </w:r>
            <w:r w:rsidR="00181C7B" w:rsidRPr="001962A7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 «Ознакомление с положением об итоговом индивидуальном проекте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Цели, задачи проектирования в современном мире, проблемы.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Отличие проектной деятельности от научно-исследовательской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Типы проектов. Классификация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Характеристика и отличительные черты исследовательских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Характеристика и отличительные черты исследовательских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Характеристика и отличительные черты бизнес -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Характеристика и отличительные черты социальных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Характеристика и отличительные черты творческих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8" w:type="dxa"/>
          </w:tcPr>
          <w:p w:rsidR="00181C7B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Характеристика и отличительные черты конструкторских и инженерных</w:t>
            </w:r>
            <w:r w:rsidR="00181C7B" w:rsidRPr="001962A7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Методология и технология проектной деятельности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A7">
              <w:rPr>
                <w:rFonts w:ascii="Times New Roman" w:hAnsi="Times New Roman" w:cs="Times New Roman"/>
                <w:b/>
              </w:rPr>
              <w:t>Инициализация проекта – 20 ч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Конструирование темы и проблемы проекта. ПР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 «Методика «зеркало» проекта»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Проектный замысел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Критерии без отметочной самооценки и оценки продуктов проекта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Презентация и защита замыслов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8" w:type="dxa"/>
          </w:tcPr>
          <w:p w:rsidR="00BA77D0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 xml:space="preserve">ПР </w:t>
            </w:r>
            <w:proofErr w:type="spellStart"/>
            <w:r w:rsidRPr="001962A7">
              <w:rPr>
                <w:rFonts w:ascii="Times New Roman" w:hAnsi="Times New Roman" w:cs="Times New Roman"/>
              </w:rPr>
              <w:t>Драфт</w:t>
            </w:r>
            <w:proofErr w:type="spellEnd"/>
            <w:r w:rsidRPr="001962A7">
              <w:rPr>
                <w:rFonts w:ascii="Times New Roman" w:hAnsi="Times New Roman" w:cs="Times New Roman"/>
              </w:rPr>
              <w:t xml:space="preserve"> проекта. 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Методические рекомендации по написанию и оформлению проектов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Структура проекта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Исследование как неотъемлемая часть проекта. Методы исследования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48" w:type="dxa"/>
          </w:tcPr>
          <w:p w:rsidR="00BA77D0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М</w:t>
            </w:r>
            <w:r w:rsidR="00710DBC" w:rsidRPr="001962A7">
              <w:rPr>
                <w:rFonts w:ascii="Times New Roman" w:hAnsi="Times New Roman" w:cs="Times New Roman"/>
              </w:rPr>
              <w:t xml:space="preserve">етоды эмпирического исследования </w:t>
            </w:r>
            <w:r w:rsidRPr="001962A7">
              <w:rPr>
                <w:rFonts w:ascii="Times New Roman" w:hAnsi="Times New Roman" w:cs="Times New Roman"/>
              </w:rPr>
              <w:t xml:space="preserve">: наблюдение, </w:t>
            </w:r>
            <w:r w:rsidR="00BA77D0" w:rsidRPr="001962A7">
              <w:rPr>
                <w:rFonts w:ascii="Times New Roman" w:hAnsi="Times New Roman" w:cs="Times New Roman"/>
              </w:rPr>
              <w:t>сравнение, измерение,</w:t>
            </w:r>
            <w:r w:rsidRPr="001962A7">
              <w:rPr>
                <w:rFonts w:ascii="Times New Roman" w:hAnsi="Times New Roman" w:cs="Times New Roman"/>
              </w:rPr>
              <w:t>эксперимент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Методы, используемые как на эмпирическом, так и на теоретическом</w:t>
            </w:r>
          </w:p>
          <w:p w:rsidR="00181C7B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уровне исследования: абстрагирование, анализ и синтез, индукция и</w:t>
            </w:r>
          </w:p>
          <w:p w:rsidR="00181C7B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дедукция, моделирование. Методы теоретического исследования.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Рассмотрение текста с точки зрения его структуры.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648" w:type="dxa"/>
          </w:tcPr>
          <w:p w:rsidR="00181C7B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 xml:space="preserve">Виды переработки чужого текста: конспект, тезисы, реферат, </w:t>
            </w:r>
            <w:proofErr w:type="spellStart"/>
            <w:r w:rsidRPr="001962A7">
              <w:rPr>
                <w:rFonts w:ascii="Times New Roman" w:hAnsi="Times New Roman" w:cs="Times New Roman"/>
              </w:rPr>
              <w:t>аннотация,</w:t>
            </w:r>
            <w:r w:rsidR="00181C7B" w:rsidRPr="001962A7">
              <w:rPr>
                <w:rFonts w:ascii="Times New Roman" w:hAnsi="Times New Roman" w:cs="Times New Roman"/>
              </w:rPr>
              <w:t>рецензия</w:t>
            </w:r>
            <w:proofErr w:type="spellEnd"/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Логика действий и последовательность шагов при планировании</w:t>
            </w:r>
          </w:p>
          <w:p w:rsidR="00181C7B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индивидуального проекта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 «Технологическая карта проекта»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8" w:type="dxa"/>
          </w:tcPr>
          <w:p w:rsidR="00181C7B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Базовые процессы разработки проекта и работы, выполняемые в рамках</w:t>
            </w:r>
            <w:r w:rsidR="00181C7B" w:rsidRPr="001962A7">
              <w:rPr>
                <w:rFonts w:ascii="Times New Roman" w:hAnsi="Times New Roman" w:cs="Times New Roman"/>
              </w:rPr>
              <w:t>этих процессов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 «Расчет календарного графика проектной деятельности»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Этапы работы в проектной деятельности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Применение информационных технологий в исследовании, проекте.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A7">
              <w:rPr>
                <w:rFonts w:ascii="Times New Roman" w:hAnsi="Times New Roman" w:cs="Times New Roman"/>
                <w:b/>
              </w:rPr>
              <w:t>Научные документы и издания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8" w:type="dxa"/>
          </w:tcPr>
          <w:p w:rsidR="00181C7B" w:rsidRPr="001962A7" w:rsidRDefault="005176C1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BA77D0" w:rsidRPr="001962A7">
              <w:rPr>
                <w:rFonts w:ascii="Times New Roman" w:hAnsi="Times New Roman" w:cs="Times New Roman"/>
              </w:rPr>
              <w:t>с научной литературой: каталоги, энциклопедии,</w:t>
            </w:r>
            <w:r w:rsidR="00181C7B" w:rsidRPr="001962A7">
              <w:rPr>
                <w:rFonts w:ascii="Times New Roman" w:hAnsi="Times New Roman" w:cs="Times New Roman"/>
              </w:rPr>
              <w:t>специализированные словари, справочники, библиографические издания,</w:t>
            </w:r>
          </w:p>
          <w:p w:rsidR="00181C7B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периодическая печать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8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A7">
              <w:rPr>
                <w:rFonts w:ascii="Times New Roman" w:hAnsi="Times New Roman" w:cs="Times New Roman"/>
                <w:b/>
              </w:rPr>
              <w:t>Оформление промежуточных результатов проектной деятельности – 3ч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8" w:type="dxa"/>
          </w:tcPr>
          <w:p w:rsidR="00181C7B" w:rsidRPr="001962A7" w:rsidRDefault="005176C1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 xml:space="preserve">Эскизы и модели, макеты </w:t>
            </w:r>
            <w:r w:rsidR="00BA77D0" w:rsidRPr="001962A7">
              <w:rPr>
                <w:rFonts w:ascii="Times New Roman" w:hAnsi="Times New Roman" w:cs="Times New Roman"/>
              </w:rPr>
              <w:t>, оформление промежуточных</w:t>
            </w:r>
            <w:r w:rsidR="00181C7B" w:rsidRPr="001962A7">
              <w:rPr>
                <w:rFonts w:ascii="Times New Roman" w:hAnsi="Times New Roman" w:cs="Times New Roman"/>
              </w:rPr>
              <w:t>результатов проекта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Коммуникативные барьеры при публичной защите результатов проекта,</w:t>
            </w:r>
          </w:p>
          <w:p w:rsidR="00181C7B" w:rsidRPr="001962A7" w:rsidRDefault="00181C7B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курсовых работ. Главные предпосылки успеха публичного выступления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7D0" w:rsidRPr="001962A7" w:rsidTr="001962A7">
        <w:tc>
          <w:tcPr>
            <w:tcW w:w="854" w:type="dxa"/>
          </w:tcPr>
          <w:p w:rsidR="00BA77D0" w:rsidRPr="001962A7" w:rsidRDefault="00BA77D0" w:rsidP="00FA541F">
            <w:pPr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8" w:type="dxa"/>
          </w:tcPr>
          <w:p w:rsidR="00BA77D0" w:rsidRPr="001962A7" w:rsidRDefault="00BA77D0" w:rsidP="00181C7B">
            <w:pPr>
              <w:jc w:val="both"/>
              <w:rPr>
                <w:rFonts w:ascii="Times New Roman" w:hAnsi="Times New Roman" w:cs="Times New Roman"/>
              </w:rPr>
            </w:pPr>
            <w:r w:rsidRPr="001962A7">
              <w:rPr>
                <w:rFonts w:ascii="Times New Roman" w:hAnsi="Times New Roman" w:cs="Times New Roman"/>
              </w:rPr>
              <w:t>Защита промежуточных результатов проекта</w:t>
            </w:r>
          </w:p>
        </w:tc>
        <w:tc>
          <w:tcPr>
            <w:tcW w:w="850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A77D0" w:rsidRPr="001962A7" w:rsidRDefault="00BA77D0" w:rsidP="00BA77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049" w:rsidRPr="001B1049" w:rsidRDefault="00181C7B" w:rsidP="001B1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B1049" w:rsidRPr="001B1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49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9148BC" w:rsidRPr="001B1049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1B1049">
        <w:rPr>
          <w:rFonts w:ascii="Times New Roman" w:hAnsi="Times New Roman" w:cs="Times New Roman"/>
          <w:b/>
          <w:sz w:val="24"/>
          <w:szCs w:val="24"/>
        </w:rPr>
        <w:t>а</w:t>
      </w:r>
      <w:r w:rsidR="009148BC" w:rsidRPr="001B104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9148BC" w:rsidRPr="001B1049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9148BC" w:rsidRPr="001B1049">
        <w:rPr>
          <w:rFonts w:ascii="Times New Roman" w:hAnsi="Times New Roman" w:cs="Times New Roman"/>
          <w:b/>
          <w:sz w:val="24"/>
          <w:szCs w:val="24"/>
        </w:rPr>
        <w:t>»</w:t>
      </w:r>
    </w:p>
    <w:p w:rsidR="00181C7B" w:rsidRPr="001B1049" w:rsidRDefault="00181C7B" w:rsidP="001B1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49">
        <w:rPr>
          <w:rFonts w:ascii="Times New Roman" w:hAnsi="Times New Roman" w:cs="Times New Roman"/>
          <w:b/>
          <w:sz w:val="24"/>
          <w:szCs w:val="24"/>
        </w:rPr>
        <w:t>Класс 11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7655"/>
        <w:gridCol w:w="850"/>
        <w:gridCol w:w="851"/>
      </w:tblGrid>
      <w:tr w:rsidR="00181C7B" w:rsidRPr="001B1049" w:rsidTr="001B1049">
        <w:tc>
          <w:tcPr>
            <w:tcW w:w="851" w:type="dxa"/>
          </w:tcPr>
          <w:p w:rsidR="00181C7B" w:rsidRPr="001B1049" w:rsidRDefault="00181C7B" w:rsidP="008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81C7B" w:rsidRPr="001B1049" w:rsidTr="001B1049">
        <w:trPr>
          <w:trHeight w:val="343"/>
        </w:trPr>
        <w:tc>
          <w:tcPr>
            <w:tcW w:w="851" w:type="dxa"/>
          </w:tcPr>
          <w:p w:rsidR="00181C7B" w:rsidRPr="001B1049" w:rsidRDefault="00181C7B" w:rsidP="008C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4 ч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gramStart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», проектная деятельность, проектная</w:t>
            </w:r>
          </w:p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культура. Анализ итогов проектов 10 класса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Анализ достижений и недостатков.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оформлением и завершением проектов – 20 ч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в исследовании и </w:t>
            </w:r>
            <w:proofErr w:type="gramStart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Способы и формы представления данных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</w:t>
            </w:r>
          </w:p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сносок, списка литературы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Основные процессы исполнения, контроля и завершения проекта, курсовыхработ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Мониторинг выполняемых работ и методы контроля исполнения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Архив проекта. Составление архива проекта: электронный вариант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Умение отвечать на незапланированные вопросы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трибуне и личность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результатов проектной деятельности – 6 ч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Индивидуальный прогресс</w:t>
            </w:r>
          </w:p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 xml:space="preserve"> вкомпетенциях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Экспертиза действий и движения в проекте. Индивидуальный прогресс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сертификация. Защита интересов проектантов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проектной деятельности – 5 ч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стандартизацииРоссийской Федерации и ее правовые основы, установленные законами РФ</w:t>
            </w:r>
            <w:proofErr w:type="gramStart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стандартизации» и «О защите прав потребителей»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стандартизации. Документы в области</w:t>
            </w:r>
          </w:p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соответствия. Патентное право в России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7B" w:rsidRPr="001B1049" w:rsidTr="001B1049">
        <w:tc>
          <w:tcPr>
            <w:tcW w:w="851" w:type="dxa"/>
          </w:tcPr>
          <w:p w:rsidR="00181C7B" w:rsidRPr="001B1049" w:rsidRDefault="00181C7B" w:rsidP="0018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</w:t>
            </w:r>
            <w:proofErr w:type="gramStart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1B1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C7B" w:rsidRPr="001B1049" w:rsidRDefault="00181C7B" w:rsidP="0018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9F9" w:rsidRDefault="00A219F9" w:rsidP="001B1049"/>
    <w:sectPr w:rsidR="00A219F9" w:rsidSect="004B4C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BC4"/>
    <w:multiLevelType w:val="hybridMultilevel"/>
    <w:tmpl w:val="BA3A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2102B6"/>
    <w:multiLevelType w:val="hybridMultilevel"/>
    <w:tmpl w:val="5134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1D"/>
    <w:rsid w:val="00047E88"/>
    <w:rsid w:val="00181C7B"/>
    <w:rsid w:val="001962A7"/>
    <w:rsid w:val="001B1049"/>
    <w:rsid w:val="00201247"/>
    <w:rsid w:val="00311CE8"/>
    <w:rsid w:val="00327248"/>
    <w:rsid w:val="00423EE4"/>
    <w:rsid w:val="0046036C"/>
    <w:rsid w:val="004B4C90"/>
    <w:rsid w:val="004D4B40"/>
    <w:rsid w:val="005176C1"/>
    <w:rsid w:val="006013BE"/>
    <w:rsid w:val="006733D4"/>
    <w:rsid w:val="00682DCF"/>
    <w:rsid w:val="00710DBC"/>
    <w:rsid w:val="00752C1D"/>
    <w:rsid w:val="00861CE1"/>
    <w:rsid w:val="008C0806"/>
    <w:rsid w:val="009148BC"/>
    <w:rsid w:val="009C2EFE"/>
    <w:rsid w:val="00A219F9"/>
    <w:rsid w:val="00B86EE2"/>
    <w:rsid w:val="00BA77D0"/>
    <w:rsid w:val="00C80D88"/>
    <w:rsid w:val="00CC54F6"/>
    <w:rsid w:val="00F70692"/>
    <w:rsid w:val="00FA541F"/>
    <w:rsid w:val="00FE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E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1CE1"/>
    <w:pPr>
      <w:ind w:left="720"/>
      <w:contextualSpacing/>
    </w:pPr>
  </w:style>
  <w:style w:type="table" w:styleId="a5">
    <w:name w:val="Table Grid"/>
    <w:basedOn w:val="a2"/>
    <w:uiPriority w:val="59"/>
    <w:rsid w:val="00FA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176C1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8"/>
    <w:qFormat/>
    <w:rsid w:val="001B1049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1B104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E1"/>
    <w:pPr>
      <w:ind w:left="720"/>
      <w:contextualSpacing/>
    </w:pPr>
  </w:style>
  <w:style w:type="table" w:styleId="a4">
    <w:name w:val="Table Grid"/>
    <w:basedOn w:val="a1"/>
    <w:uiPriority w:val="59"/>
    <w:rsid w:val="00FA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Люба</cp:lastModifiedBy>
  <cp:revision>20</cp:revision>
  <cp:lastPrinted>2018-10-30T20:30:00Z</cp:lastPrinted>
  <dcterms:created xsi:type="dcterms:W3CDTF">2018-09-11T08:24:00Z</dcterms:created>
  <dcterms:modified xsi:type="dcterms:W3CDTF">2019-10-06T19:26:00Z</dcterms:modified>
</cp:coreProperties>
</file>